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ED" w:rsidRPr="00215C41" w:rsidRDefault="00403036" w:rsidP="00215C41">
      <w:pPr>
        <w:shd w:val="clear" w:color="auto" w:fill="FFFFFF"/>
        <w:spacing w:before="240" w:after="120" w:line="240" w:lineRule="auto"/>
        <w:ind w:left="-1134"/>
        <w:jc w:val="both"/>
        <w:outlineLvl w:val="0"/>
        <w:rPr>
          <w:rFonts w:ascii="Times New Roman" w:eastAsia="Times New Roman" w:hAnsi="Times New Roman" w:cs="Times New Roman"/>
          <w:b/>
          <w:bCs/>
          <w:color w:val="00206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2060"/>
          <w:kern w:val="36"/>
          <w:sz w:val="32"/>
          <w:szCs w:val="32"/>
          <w:lang w:eastAsia="ru-RU"/>
        </w:rPr>
        <w:drawing>
          <wp:inline distT="0" distB="0" distL="0" distR="0">
            <wp:extent cx="6774912" cy="9782175"/>
            <wp:effectExtent l="19050" t="0" r="6888" b="0"/>
            <wp:docPr id="1" name="Рисунок 1" descr="E:\консультации май\page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онсультации май\page_0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587" cy="9783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C41" w:rsidRPr="00215C41">
        <w:rPr>
          <w:rFonts w:ascii="Times New Roman" w:eastAsia="Times New Roman" w:hAnsi="Times New Roman" w:cs="Times New Roman"/>
          <w:b/>
          <w:bCs/>
          <w:color w:val="002060"/>
          <w:kern w:val="36"/>
          <w:sz w:val="32"/>
          <w:szCs w:val="32"/>
          <w:lang w:eastAsia="ru-RU"/>
        </w:rPr>
        <w:lastRenderedPageBreak/>
        <w:t xml:space="preserve">         </w:t>
      </w:r>
      <w:r w:rsidR="00AF06ED" w:rsidRPr="00215C41">
        <w:rPr>
          <w:rFonts w:ascii="Times New Roman" w:eastAsia="Times New Roman" w:hAnsi="Times New Roman" w:cs="Times New Roman"/>
          <w:b/>
          <w:bCs/>
          <w:color w:val="002060"/>
          <w:kern w:val="36"/>
          <w:sz w:val="32"/>
          <w:szCs w:val="32"/>
          <w:lang w:eastAsia="ru-RU"/>
        </w:rPr>
        <w:t>Консультация для родителей "ЧЕМ ЗАНЯТЬ ДЕТЕЙ ЛЕТОМ "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Все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родители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 гуляют со своими детьми. Малышам нужен свежий воздух. С этим никто не спорит. Когда ребенок еще младенец, он мирно спит в коляске, а мама наслаждается минутами покоя, совершая марш-бросок по близлежащим дворам.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Но чем старше становится ребенок, тем больше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для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его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развития должна приносить прогулка. Свежего воздуха теперь уже недостаточно.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Загляните на любую детскую площадку. Что, скорее всего вы увидите? Как правило, одну и ту же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картину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дети копаются в грязноватом песке, съезжают с горки или залезают на лесенку, счастливчики, которым повезло занять качели, гордо восседают на них. Мамы, в свою очередь, заняты беседой друг с другом на близлежащей скамейке, периодически посматривая в сторону своих чад. Главное - чтобы не подрались, не свалились, не наелись песку.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Многие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родители почему-то уверены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, что прогулка - это время их законного отдыха от ребенка, а обязанности сводятся лишь к присмотру за его безопасностью. Конечно, малышу необходимо время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для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самостоятельного познания мира, для игр с другими детьми, но ведь часто бывает так, что дети явно скучают или, наоборот, перевозбуждены и не в состоянии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играть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самостоятельно, а мама лишь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отмахивается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</w:t>
      </w:r>
      <w:proofErr w:type="gramStart"/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Ну</w:t>
      </w:r>
      <w:proofErr w:type="gramEnd"/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 xml:space="preserve"> иди же, играй в песочек, дай поговорить!»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 При этом те же самые мамы постоянно жалуются, что им не хватает времени ни на что вообще, а в частности - на занятия с ребенком.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А ведь именно прогулка открывает уникальные возможности для занятий с детьми.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Автор многих статей по раннему развитию Ася Штейн предлагает несколько вариантов, как разнообразить прогулку с ребенком и сделать ее полезной не только для здоровья, но и развития, а также общения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родителей с детьми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Птицы и насекомые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Первые дикие птицы, с которыми знакомится маленький горожанин, это голуби, воробьи, снегири и синицы. Прихватите крошки для уток и голубей, сделайте в парке кормушки. Приучите малыша тихо-тихо наблюдать за птицами. Приходите регулярно на одно и то же место. Ранней весной можно посмотреть, как селезни ухаживают за 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lastRenderedPageBreak/>
        <w:t>уточками,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летом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 полюбоваться утятами, осенью понаблюдать, как утки готовятся к отлету, а заодно и вспомнить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сказку про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Серую Шейку.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Разыщите муравейник и понаблюдайте за его обитателями, расскажите малышу, какие муравьи трудолюбивые, как они живут большой дружной семьей. Если вы возьмете с собой лупу, можно осторожно рассмотреть муравья или другое насекомое. Только ни в коем случае не разрешайте ребенку мучить насекомых и птиц. А вот гусеницу вполне можно прихватить домой, посадить в банку и попробовать превратить ее в бабочку. Обязательно обратите внимание, на каких листьях гусеница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сидела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ими ее и надо кормить.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Математика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Иногда на прогулке можно заняться и математикой.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Ну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где, как не в лесу осваивать понятие десятка? Соберите, к примеру, несколько десятков шишек или камешков, разложите их по заранее припасенным коробочкам или просто на крупных листьях - вот вам и математическое пособие.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Песчаные и асфальтовые площадки подойдут для занятий геометрией. Можно чертить палочкой или мелом, а если соберется несколько детей вместе, предложите им самим превратиться в геометрические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фигуры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протягивая друг другу веревочки, малыши смогут составить треугольник, квадрат, ромб.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Если вы захватите из дома рулетку или складной метр, можно заняться измерением расстояний, расчетом периметров и площадей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(например, площадки для строительства замка)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Приготовьте сосуды различного объема, чтобы пересыпать и измерять количество различных жидкостей и сыпучих тел, можно взять еще и безмен. Песочница или берег пруда - идеальное место для изучения понятий много - мало, тяжелый - легкий, жидкий - твердый. А возня с песком, водой, мелкими камушками и шишками укрепит пальчики малыша, разовьет мелкую моторику.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Рисование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Время от времени, но не очень часто, чтобы не надоело, возьмите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на прогулку бумагу и краски или карандаши. Не часто удается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побывать в роли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«художников на этюдах»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lastRenderedPageBreak/>
        <w:t xml:space="preserve">Объясните малышу, как делать наброски растений, животных, людей, </w:t>
      </w:r>
      <w:bookmarkStart w:id="0" w:name="_GoBack"/>
      <w:bookmarkEnd w:id="0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рисовать пейзажи. Пусть рисует, как ему хочется, - не требуйте полного сходства.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Попробуйте начать рисовать вместе с ребенком, а потом устройте выставку вашего с ним творчества.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«Проводим </w:t>
      </w:r>
      <w:r w:rsidRPr="00215C41">
        <w:rPr>
          <w:rFonts w:ascii="Times New Roman" w:eastAsia="Times New Roman" w:hAnsi="Times New Roman" w:cs="Times New Roman"/>
          <w:b/>
          <w:bCs/>
          <w:i/>
          <w:iCs/>
          <w:color w:val="002060"/>
          <w:sz w:val="32"/>
          <w:szCs w:val="32"/>
          <w:lang w:eastAsia="ru-RU"/>
        </w:rPr>
        <w:t>лето с пользой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»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Вот и наступило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лето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 Это прекрасная пора для игр и развлечений, но когда отдых несет в себе и развитие – он становится еще полезнее.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Лето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 – это масса времени для непринужденных бесед и занятий с ребенком на свежем воздухе. Большинство семей имеют дачные участки, многие выезжают в отпуска, кто-то остается в городе, но у всех есть возможность гулять с детьми, играть с ними на природе. Важно организовать с детьми игры – полезные для развития, расширяющие кругозор и знания ребенка об окружающей красоте природы.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Гуляя в парке, у реки, да и просто во дворе можно найти множество предметов и объектов живой природы, чтобы их описать, составить предложение, придумать рассказ или развить мелкую моторику.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Полезно проводить разнообразные наблюдения за погодой, сезонными изменениями в природе, растениями, птицами, животными, людьми. Все это нужно комментировать, обсуждать, оформлять в виде беседы. Новые, незнакомые ребенку слова следует объяснять, повторять несколько раз, научить ребенка понятно выговаривать их.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Полезно вслушиваться в звуки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улицы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шелест листьев, голоса птиц, звуки ветра, дождя и т. д. это развивает слуховое внимание.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Отдыхая на пляже, либо в парке можно организовать экспериментальные опыты, с изучением свойств воды, песка, травы, росы. Подобные занятия расширяют не только кругозор ребенка, но и пополняют активный словарь существительными, прилагательными, глаголами.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Игры и упражнения можно придумывать взрослому самому и предлагать их ребенку, главное, чтобы любое задание несло в себе поучительную, обучающую цель.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Возьмите на заметку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lastRenderedPageBreak/>
        <w:t>Июнь. Наступила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лето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! Природа распустилась, лес, сад, деревья в парке изменились до неузнаваемости, покрылись густыми зелеными листьями. Солнце греет все жарче и жарче, день становится длиннее и птицы поют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без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умолку. Заколосилась в поле рожь, цветет брусника и шиповник, если увидеть улей, то в нем пчелы собирают мед с пыльцы растений.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Июль.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Идет сенокос (косят сено, спеет черника, наливается клубника.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А если сходить в лес за ягодами можно набрать целую корзину. Смотри! В парках лежит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летом пушистый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"белый снег"! Это цветет тополь, а "летний снег" - это тополиный пух.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Август. Вода у берега в озере стала холодней. Это потому, что день стал короче, а ночи длинней. А солнце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все-равно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по-летнему греет. Месяц август дарит нам большой урожай фруктов, овощей и вкусных ягод. Поиграйте с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детьми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«Назови деревья»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Ребенок называет деревья, растущие во дворе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(городе, лесу, парке, деревне)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. Совместно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со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взрослым рассматривают ствол, листья, определяют их цвет, форму, размер.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«Какая трава?»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Обратить внимание ребенка на траву, на ее свойства и признаки. Дать ребенку возможность пощупать ее, сравнить между собой.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«Аромат»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Предложить ребенку понюхать различные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растения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цветы, траву, листья деревьев, кору. Это развивает чувство обоняния, а если ребенок будет подбирать к каждому аромату прилагательные, то расширится и активный словарь.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«Построй фигуру»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Загорая на пляже или играя в песочнице, предложите ребенку построить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замки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высокий, ниже и низкий. Прорисовать окошки определенного количества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(формы)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 Пусть ваш малыш назовет все фигуры, пересчитает окна, двери. Сделает крышу заданной формы и т. д. Это способствует математическому развитию и навыку счета.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lastRenderedPageBreak/>
        <w:t>«Опыты с песком»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Интересно для детей провести элементарные опыты с песком. Экспериментируйте, добавляя разное количество воды и, главное, описывайте весь процесс словами, используйте прилагательные и глаголы в зависимости от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консистенции песка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(сырой, мокрый, жидкий, сухой, лепится, рассыпается и т. д.)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«Построй дорогу»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Предлагаем ребенку построить из песка дорогу для машин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(в соответствии с размером машины)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 После построения обговорите, какая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дорога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узкая, широкая, длинная, короткая и т. д. Какая машина сможет проехать по той или иной дороге, а какая нет, и почему?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«Что видишь?»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Вы с ребенком по очереди называете определенные объекты природы </w:t>
      </w: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(например, все зеленые, или круглые и т. п.)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«Наоборот»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Ребенок в ответ на предложенное вами слово, должен предложить свое, противоположное по смыслу. Например, утро – ночь, солнце – луна,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твёрдый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- мягкий и т. д.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«Четвертый лишний»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Взрослый называет 4 предмета, три из которых связаны каким-либо признаком, а четвертый из другой категории, ребенок должен выделить лишний предмет и аргументировать свой ответ.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 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Например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снег, дождь, сапоги, град; дерево, цветок, кустарник, камень и т. п.</w:t>
      </w:r>
      <w:proofErr w:type="gramEnd"/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«Назови признак»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Предложить ребенку назвать признаки лета, воды, растений и т. д.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«Съедобное – несъедобное»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При броске мяча, ребенок его ловит, если прозвучало только съедобное.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i/>
          <w:iCs/>
          <w:color w:val="002060"/>
          <w:sz w:val="32"/>
          <w:szCs w:val="32"/>
          <w:lang w:eastAsia="ru-RU"/>
        </w:rPr>
        <w:t>«Жук и бабочка»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lastRenderedPageBreak/>
        <w:t>Рассмотрите насекомых и найдите 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lang w:eastAsia="ru-RU"/>
        </w:rPr>
        <w:t>отличия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: бабочка белая, желтая, крылышки тонкие; жук меньше бабочки, крылья жесткие; бабочка летает, жук ползает, летает, жужжит и т…Аналогичным способом можно сравнить другие объекты природы.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Проводя игры и упражнения с детьми, важно, чтобы дети отвечали полным ответом, </w:t>
      </w:r>
      <w:proofErr w:type="gramStart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верно</w:t>
      </w:r>
      <w:proofErr w:type="gramEnd"/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проговаривали слова, правильно строили предложения и могли аргументировать ответ.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Старайтесь поощрять ребенка добрым словом, улыбкой, одобрением.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Играйте больше, будьте с ребенком позитивны и радуйтесь его успехам. </w:t>
      </w:r>
      <w:r w:rsidRPr="00215C41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ru-RU"/>
        </w:rPr>
        <w:t>Лето</w:t>
      </w: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 – долгожданный период времени для всех и, конечно же,</w:t>
      </w:r>
    </w:p>
    <w:p w:rsidR="00AF06ED" w:rsidRPr="00215C41" w:rsidRDefault="00AF06ED" w:rsidP="00AF06ED">
      <w:pPr>
        <w:shd w:val="clear" w:color="auto" w:fill="FFFFFF"/>
        <w:spacing w:after="288" w:line="240" w:lineRule="auto"/>
        <w:ind w:left="-1134" w:firstLine="113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15C41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для наших малышей.</w:t>
      </w:r>
    </w:p>
    <w:p w:rsidR="00AF06ED" w:rsidRDefault="00AF06ED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p w:rsidR="00403036" w:rsidRDefault="00403036" w:rsidP="00403036">
      <w:pPr>
        <w:shd w:val="clear" w:color="auto" w:fill="FFFFFF"/>
        <w:spacing w:after="288" w:line="240" w:lineRule="auto"/>
        <w:rPr>
          <w:rFonts w:ascii="Times New Roman" w:eastAsia="Times New Roman" w:hAnsi="Times New Roman" w:cs="Times New Roman"/>
          <w:noProof/>
          <w:color w:val="002060"/>
          <w:sz w:val="32"/>
          <w:szCs w:val="32"/>
          <w:lang w:eastAsia="ru-RU"/>
        </w:rPr>
      </w:pPr>
    </w:p>
    <w:p w:rsidR="00911797" w:rsidRPr="00215C41" w:rsidRDefault="00403036" w:rsidP="00403036">
      <w:pPr>
        <w:shd w:val="clear" w:color="auto" w:fill="FFFFFF"/>
        <w:spacing w:after="288" w:line="240" w:lineRule="auto"/>
        <w:ind w:left="-1134" w:firstLine="1134"/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color w:val="002060"/>
          <w:sz w:val="32"/>
          <w:szCs w:val="32"/>
          <w:lang w:eastAsia="ru-RU"/>
        </w:rPr>
        <w:lastRenderedPageBreak/>
        <w:drawing>
          <wp:inline distT="0" distB="0" distL="0" distR="0">
            <wp:extent cx="5939834" cy="9096375"/>
            <wp:effectExtent l="19050" t="0" r="3766" b="0"/>
            <wp:docPr id="2" name="Рисунок 2" descr="E:\консультации май\page_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онсультации май\page_0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2060"/>
          <w:sz w:val="32"/>
          <w:szCs w:val="32"/>
          <w:lang w:eastAsia="ru-RU"/>
        </w:rPr>
        <w:lastRenderedPageBreak/>
        <w:drawing>
          <wp:inline distT="0" distB="0" distL="0" distR="0">
            <wp:extent cx="6438187" cy="9563100"/>
            <wp:effectExtent l="19050" t="0" r="713" b="0"/>
            <wp:docPr id="3" name="Рисунок 3" descr="E:\консультации май\page_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консультации май\page_0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187" cy="956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797" w:rsidRPr="00215C41" w:rsidSect="00AF06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6ED"/>
    <w:rsid w:val="00215C41"/>
    <w:rsid w:val="00403036"/>
    <w:rsid w:val="00911797"/>
    <w:rsid w:val="00AF06ED"/>
    <w:rsid w:val="00D3201F"/>
    <w:rsid w:val="00E2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0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40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4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3388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01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0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1402</Words>
  <Characters>7996</Characters>
  <Application>Microsoft Office Word</Application>
  <DocSecurity>0</DocSecurity>
  <Lines>66</Lines>
  <Paragraphs>18</Paragraphs>
  <ScaleCrop>false</ScaleCrop>
  <Company>Microsoft</Company>
  <LinksUpToDate>false</LinksUpToDate>
  <CharactersWithSpaces>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ggggg</cp:lastModifiedBy>
  <cp:revision>3</cp:revision>
  <dcterms:created xsi:type="dcterms:W3CDTF">2020-06-28T01:52:00Z</dcterms:created>
  <dcterms:modified xsi:type="dcterms:W3CDTF">2022-05-04T08:03:00Z</dcterms:modified>
</cp:coreProperties>
</file>